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widowControl/>
        <w:shd w:val="clear" w:color="auto" w:fill="FFFFFF"/>
        <w:spacing w:before="210" w:after="150" w:line="480" w:lineRule="atLeast"/>
        <w:jc w:val="center"/>
        <w:rPr>
          <w:rFonts w:hint="eastAsia"/>
        </w:rPr>
      </w:pPr>
      <w:bookmarkStart w:id="0" w:name="_GoBack"/>
      <w:r>
        <w:rPr>
          <w:rStyle w:val="5"/>
          <w:rFonts w:hint="eastAsia" w:ascii="方正小标宋简体" w:eastAsia="方正小标宋简体"/>
          <w:color w:val="404040"/>
          <w:sz w:val="36"/>
          <w:szCs w:val="36"/>
          <w:shd w:val="clear" w:color="auto" w:fill="FFFFFF"/>
        </w:rPr>
        <w:t>中国红十字会个人会员入会申请登记表</w:t>
      </w:r>
      <w:bookmarkEnd w:id="0"/>
    </w:p>
    <w:p>
      <w:pPr>
        <w:widowControl/>
        <w:jc w:val="left"/>
        <w:rPr>
          <w:rFonts w:ascii="宋体" w:hAnsi="宋体" w:cs="宋体"/>
          <w:vanish/>
          <w:kern w:val="0"/>
          <w:sz w:val="24"/>
        </w:rPr>
      </w:pPr>
    </w:p>
    <w:tbl>
      <w:tblPr>
        <w:tblStyle w:val="3"/>
        <w:tblW w:w="8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267"/>
        <w:gridCol w:w="1440"/>
        <w:gridCol w:w="1620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226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  别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5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  族</w:t>
            </w:r>
          </w:p>
        </w:tc>
        <w:tc>
          <w:tcPr>
            <w:tcW w:w="226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26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  业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26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eastAsia="zh-CN" w:bidi="ar-SA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26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604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7311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7311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5" w:hRule="atLeast"/>
          <w:jc w:val="center"/>
        </w:trPr>
        <w:tc>
          <w:tcPr>
            <w:tcW w:w="15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会员申请</w:t>
            </w:r>
          </w:p>
        </w:tc>
        <w:tc>
          <w:tcPr>
            <w:tcW w:w="7311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自愿加入中国红十字会，遵守《中华人民共和国红十字会法》，承认《中国红十字会章程》，按规定缴纳会费，积极参加红十字会活动，维护红十字会合法权益，发扬“人道、博爱、奉献”的红十字精神，为发展红十字事业做贡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申请人签名: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15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审批意见</w:t>
            </w:r>
          </w:p>
        </w:tc>
        <w:tc>
          <w:tcPr>
            <w:tcW w:w="7311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（盖章）      年   月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MmJjYWYxNTBlZmVlZThiMGE1NjUzMTE3OTBiMTIifQ=="/>
  </w:docVars>
  <w:rsids>
    <w:rsidRoot w:val="00000000"/>
    <w:rsid w:val="1210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character" w:customStyle="1" w:styleId="5">
    <w:name w:val="16"/>
    <w:basedOn w:val="4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2022-09-27T09:57:03Z</dcterms:created>
  <dc:creator>Administrator</dc:creator>
  <cp:lastModifiedBy>稻草人</cp:lastModifiedBy>
  <dcterms:modified xsi:type="dcterms:W3CDTF">2022-09-27T09:57:27Z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4B302996E94A4FC08A0EAF067FBF3E78</vt:lpwstr>
  </property>
</Properties>
</file>